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rPr/>
      </w:pPr>
      <w:bookmarkStart w:colFirst="0" w:colLast="0" w:name="_g96f9jsz3f67" w:id="0"/>
      <w:bookmarkEnd w:id="0"/>
      <w:r w:rsidDel="00000000" w:rsidR="00000000" w:rsidRPr="00000000">
        <w:rPr>
          <w:rtl w:val="0"/>
        </w:rPr>
        <w:t xml:space="preserve">Из личной переписки, планета Биккаль, 9323 год</w:t>
      </w:r>
    </w:p>
    <w:p w:rsidR="00000000" w:rsidDel="00000000" w:rsidP="00000000" w:rsidRDefault="00000000" w:rsidRPr="00000000" w14:paraId="00000002">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03">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Сенасарский мемориал, к известной печали, плотно зарос тропическими лозами этой злосчастной планеты. Прежде нужно было каждую неделю вытравливать ростки, дабы они не вредили камню. После того, как правительство Биккаля перестало поддерживать программу дефолиации участков под памятниками исторического наследия, ограничившись лишь сельскохозяйственными угодьями, в упадок пришли все и без того немногочисленные строения, которые сохранились со времен противостояния.</w:t>
      </w:r>
    </w:p>
    <w:p w:rsidR="00000000" w:rsidDel="00000000" w:rsidP="00000000" w:rsidRDefault="00000000" w:rsidRPr="00000000" w14:paraId="00000004">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05">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В сущности, поддерживается только просека к памятнику. Небрежение к сохранности монумента щедро компенсируется обилием вооруженной охраны, хотя уж не знаю, зачем их туда так много понагнали. Через такие густые заросли кто угодно пройдёт незамеченным…</w:t>
      </w:r>
    </w:p>
    <w:p w:rsidR="00000000" w:rsidDel="00000000" w:rsidP="00000000" w:rsidRDefault="00000000" w:rsidRPr="00000000" w14:paraId="00000006">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07">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Расскажу тебе о памятнике. Поскольку он то ли является семейной собственностью Атрейдесов и Верниусов, то ли эти семейства имеют к нему привилегированный доступ, как-то запечатлевать этот памятник разрешено только им. Однако никто не мешает мне описать его на словах.</w:t>
      </w:r>
    </w:p>
    <w:p w:rsidR="00000000" w:rsidDel="00000000" w:rsidP="00000000" w:rsidRDefault="00000000" w:rsidRPr="00000000" w14:paraId="00000008">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09">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Это великолепное сооружение, выполненное из привозного хагальского мрамора. Он несколько пожелтел, но не более того. Даже противоестественная биологическая активность Биккаля не смогла добиться от хагальского мрамора большего. Я читал в разных сомнительных путеводителях (и даже не в одном, представь себе!), что изваяния были вырезаны при помощи камнежога. Они вообще видели камнежог? Конечно, это абсурд: такую тонкую работу может исполнить только резец скульптора. Хотя работа по хагальскому мрамору – непростая задача.</w:t>
      </w:r>
    </w:p>
    <w:p w:rsidR="00000000" w:rsidDel="00000000" w:rsidP="00000000" w:rsidRDefault="00000000" w:rsidRPr="00000000" w14:paraId="0000000A">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0B">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Нет, давай по порядку. Мемориал, на самом деле, очень большой, площадь его превышает 17 га, однако надземная часть его относительно невелика. Большая часть территории – просто выровненный скальный участок без каких-либо следов буровзрывных работ. Вот здесь, конечно, могли применять камнежог, безусловно. Когда-то над этой площадкой рельефом выступали гербы Атрейдесов и Верниусов, которые должны были быть видны с орбиты, но густой лесной покров давно их скрыл.</w:t>
      </w:r>
    </w:p>
    <w:p w:rsidR="00000000" w:rsidDel="00000000" w:rsidP="00000000" w:rsidRDefault="00000000" w:rsidRPr="00000000" w14:paraId="0000000C">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0D">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Что касается самого скульптурного комплекса, то он представляет собой изваяния девяти человек, стоящих кольцом лицом к зрителю. Руки их переплетены, локти сомкнуты. Больше всего их взаимное расположение похоже на какой-то хоровод, однако фигуры стоят прямо, никакое танцевальное движение не запечатлено, а лица людей слишком суровы для танца. То, что находилось внутри этого кольца, полностью разрушено, некоторые фигуры целенаправленно повреждены. Фигуры изображают мужчин и женщин, в архаическом военном снаряжении, но без гербов и прочих знаков отличия. Исключение – мастер Гиназ, которая изображена в регалиях школы.</w:t>
      </w:r>
    </w:p>
    <w:p w:rsidR="00000000" w:rsidDel="00000000" w:rsidP="00000000" w:rsidRDefault="00000000" w:rsidRPr="00000000" w14:paraId="0000000E">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0F">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Принято считать, что центральная фигура, разрушенная вандалами более сотни лет назад, изображала Сенасарского Пса, нейтрализованного силовым полем. Сильно сомневаюсь: постамент сохранился, его можно разглядеть сквозь строй фигур, и, глядя на него, я бы предположил, что это – часть платформы какой-то техники. Может, до памятника добрались луддиты, бездумно рушащие всё, напоминающее машину? Такова моя теория, пожалуй.</w:t>
      </w:r>
    </w:p>
    <w:p w:rsidR="00000000" w:rsidDel="00000000" w:rsidP="00000000" w:rsidRDefault="00000000" w:rsidRPr="00000000" w14:paraId="00000010">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11">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Надпись на памятнике тщательно очищают от лишайника, поэтому её нетрудно разобрать.</w:t>
      </w:r>
    </w:p>
    <w:p w:rsidR="00000000" w:rsidDel="00000000" w:rsidP="00000000" w:rsidRDefault="00000000" w:rsidRPr="00000000" w14:paraId="00000012">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13">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Скромное заглавие “Героям Сенасара” и далее перечень имён, без пояснений:</w:t>
      </w:r>
    </w:p>
    <w:p w:rsidR="00000000" w:rsidDel="00000000" w:rsidP="00000000" w:rsidRDefault="00000000" w:rsidRPr="00000000" w14:paraId="00000014">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15">
      <w:pPr>
        <w:ind w:left="720" w:firstLine="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Даниэль Цивис</w:t>
      </w:r>
    </w:p>
    <w:p w:rsidR="00000000" w:rsidDel="00000000" w:rsidP="00000000" w:rsidRDefault="00000000" w:rsidRPr="00000000" w14:paraId="00000016">
      <w:pPr>
        <w:ind w:left="720" w:firstLine="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Ясон Атрейдес</w:t>
      </w:r>
    </w:p>
    <w:p w:rsidR="00000000" w:rsidDel="00000000" w:rsidP="00000000" w:rsidRDefault="00000000" w:rsidRPr="00000000" w14:paraId="00000017">
      <w:pPr>
        <w:ind w:left="720" w:firstLine="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Аякс Атрейдес</w:t>
      </w:r>
    </w:p>
    <w:p w:rsidR="00000000" w:rsidDel="00000000" w:rsidP="00000000" w:rsidRDefault="00000000" w:rsidRPr="00000000" w14:paraId="00000018">
      <w:pPr>
        <w:ind w:left="720" w:firstLine="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Элефтерис Цивис</w:t>
      </w:r>
    </w:p>
    <w:p w:rsidR="00000000" w:rsidDel="00000000" w:rsidP="00000000" w:rsidRDefault="00000000" w:rsidRPr="00000000" w14:paraId="00000019">
      <w:pPr>
        <w:ind w:left="720" w:firstLine="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Раймонд Цивис</w:t>
      </w:r>
    </w:p>
    <w:p w:rsidR="00000000" w:rsidDel="00000000" w:rsidP="00000000" w:rsidRDefault="00000000" w:rsidRPr="00000000" w14:paraId="0000001A">
      <w:pPr>
        <w:ind w:left="720" w:firstLine="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Деметриос Атрейдес</w:t>
      </w:r>
    </w:p>
    <w:p w:rsidR="00000000" w:rsidDel="00000000" w:rsidP="00000000" w:rsidRDefault="00000000" w:rsidRPr="00000000" w14:paraId="0000001B">
      <w:pPr>
        <w:ind w:left="720" w:firstLine="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Мартелл Верниус</w:t>
      </w:r>
    </w:p>
    <w:p w:rsidR="00000000" w:rsidDel="00000000" w:rsidP="00000000" w:rsidRDefault="00000000" w:rsidRPr="00000000" w14:paraId="0000001C">
      <w:pPr>
        <w:ind w:left="720" w:firstLine="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Адриан Верниус</w:t>
      </w:r>
    </w:p>
    <w:p w:rsidR="00000000" w:rsidDel="00000000" w:rsidP="00000000" w:rsidRDefault="00000000" w:rsidRPr="00000000" w14:paraId="0000001D">
      <w:pPr>
        <w:ind w:left="720" w:firstLine="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мастер Гиназ Маха Оссиан</w:t>
      </w:r>
    </w:p>
    <w:p w:rsidR="00000000" w:rsidDel="00000000" w:rsidP="00000000" w:rsidRDefault="00000000" w:rsidRPr="00000000" w14:paraId="0000001E">
      <w:pPr>
        <w:ind w:left="720" w:firstLine="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ментат Хастинг Санг</w:t>
      </w:r>
    </w:p>
    <w:p w:rsidR="00000000" w:rsidDel="00000000" w:rsidP="00000000" w:rsidRDefault="00000000" w:rsidRPr="00000000" w14:paraId="0000001F">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20">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Лица людей выписаны очень тщательно. Поскольку, как я писал выше, мастера Гиназ отличить легко, без труда можно определить и вторую женщину – Элефтерис Цивис. Это высокая, красивая женщина с гордыми чертами Атрейдесов и как две капли воды похожая на мужчину, стоящего рядом с ней и, видимо, приходящегося ей братом. А ещё один из мужчин, не поверишь, – вылитый принц Рафаэль! Нет в Кайтайне того государственного учреждения, где не стояла бы копия-другая знаменитого бюста, так что тут не ошибёшься! Интересно, кто-то из покойников – его близкий родственник? Впрочем, это было бы неудивительно: вся эта знать перемешалась между собой, мало ли у кого среди родни были Коррино… </w:t>
      </w:r>
    </w:p>
    <w:p w:rsidR="00000000" w:rsidDel="00000000" w:rsidP="00000000" w:rsidRDefault="00000000" w:rsidRPr="00000000" w14:paraId="00000021">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22">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И всё-таки любопытно, что стояло в центре. И почему фигур девять, а имён десять.</w:t>
      </w:r>
    </w:p>
    <w:p w:rsidR="00000000" w:rsidDel="00000000" w:rsidP="00000000" w:rsidRDefault="00000000" w:rsidRPr="00000000" w14:paraId="00000023">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24">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Рассказывают, что глубоко под памятником находится система каверн, в которой укрывались защитники Сенасара и которую противник, отчаявшись взять позиции приступом, залил какой-то разновидностью пластика или синтетическим туфом. Тела погибших так и застыли в нем, как мухи в янтаре. Но проверить это невозможно: охрана монумента не пропускает вниз, ссылаясь на сакральный характер погребения. Уж не знаю-не знаю… Так и подмывает заглянуть. Имей я разрешение на археологические работы, я бы… Впрочем, его у меня нет, и правительство Биккаля никому её не даёт.</w:t>
      </w:r>
    </w:p>
    <w:p w:rsidR="00000000" w:rsidDel="00000000" w:rsidP="00000000" w:rsidRDefault="00000000" w:rsidRPr="00000000" w14:paraId="00000025">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26">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Очень увлекательный мемориал, словом. Загадочность усугубляется и тем, что привычных пояснений или какой-то торговли мементо, которая обычно расцветает возле подобных памятников, здесь нет.</w:t>
      </w:r>
    </w:p>
    <w:sectPr>
      <w:footerReference r:id="rId6"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ormoran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7">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ru"/>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Cormorant-regular.ttf"/><Relationship Id="rId2" Type="http://schemas.openxmlformats.org/officeDocument/2006/relationships/font" Target="fonts/Cormorant-bold.ttf"/><Relationship Id="rId3" Type="http://schemas.openxmlformats.org/officeDocument/2006/relationships/font" Target="fonts/Cormorant-italic.ttf"/><Relationship Id="rId4" Type="http://schemas.openxmlformats.org/officeDocument/2006/relationships/font" Target="fonts/Cormorant-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